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D159" w14:textId="77777777" w:rsidR="005F550E" w:rsidRDefault="00F8299A">
      <w:pPr>
        <w:spacing w:before="40" w:line="240" w:lineRule="auto"/>
        <w:contextualSpacing w:val="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Orutsararmiut Traditional Native Council (OTNC) Inseason Harvest Monitoring Weekly Report</w:t>
      </w:r>
    </w:p>
    <w:p w14:paraId="6E4694A4" w14:textId="77777777" w:rsidR="005F550E" w:rsidRDefault="00F8299A">
      <w:pPr>
        <w:spacing w:before="40" w:line="240" w:lineRule="auto"/>
        <w:contextualSpacing w:val="0"/>
        <w:jc w:val="cente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June 20, 2018</w:t>
      </w:r>
    </w:p>
    <w:p w14:paraId="5932E430" w14:textId="77777777" w:rsidR="005F550E" w:rsidRDefault="00F8299A">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p w14:paraId="5038FBE7" w14:textId="699E38BE" w:rsidR="005F550E" w:rsidRDefault="42F0AADD" w:rsidP="42F0AADD">
      <w:pPr>
        <w:spacing w:before="40" w:line="240" w:lineRule="auto"/>
        <w:contextualSpacing w:val="0"/>
        <w:rPr>
          <w:rFonts w:ascii="Times New Roman" w:eastAsia="Times New Roman" w:hAnsi="Times New Roman" w:cs="Times New Roman"/>
          <w:sz w:val="24"/>
          <w:szCs w:val="24"/>
          <w:highlight w:val="white"/>
        </w:rPr>
      </w:pPr>
      <w:r w:rsidRPr="42F0AADD">
        <w:rPr>
          <w:rFonts w:ascii="Times New Roman" w:eastAsia="Times New Roman" w:hAnsi="Times New Roman" w:cs="Times New Roman"/>
          <w:sz w:val="24"/>
          <w:szCs w:val="24"/>
          <w:highlight w:val="white"/>
        </w:rPr>
        <w:t>OTNC conducted surveys with</w:t>
      </w:r>
      <w:r w:rsidRPr="42F0AADD">
        <w:rPr>
          <w:rFonts w:ascii="Times New Roman" w:eastAsia="Times New Roman" w:hAnsi="Times New Roman" w:cs="Times New Roman"/>
          <w:b/>
          <w:bCs/>
          <w:sz w:val="24"/>
          <w:szCs w:val="24"/>
          <w:highlight w:val="white"/>
        </w:rPr>
        <w:t xml:space="preserve"> </w:t>
      </w:r>
      <w:r w:rsidRPr="42F0AADD">
        <w:rPr>
          <w:rFonts w:ascii="Times New Roman" w:eastAsia="Times New Roman" w:hAnsi="Times New Roman" w:cs="Times New Roman"/>
          <w:sz w:val="24"/>
          <w:szCs w:val="24"/>
          <w:highlight w:val="white"/>
        </w:rPr>
        <w:t xml:space="preserve">58 fish camps from Friday, June 15 through Monday, June 18. There appeared to be less people at fish camps when compared to the prior week. For this reason, we did some follow-up calls with long-standing fish camp users on Monday, June 18 to determine why they weren’t at fish camp over the weekend and/or if our fisheries crew missed them. Reasons for not being at fish camp during the last opener included illness, boat issues, relocation, waiting until restrictions are over and inability to harvest enough fish to fill drying racks and smokehouses. </w:t>
      </w:r>
      <w:r w:rsidR="000A508B">
        <w:rPr>
          <w:rFonts w:ascii="Times New Roman" w:eastAsia="Times New Roman" w:hAnsi="Times New Roman" w:cs="Times New Roman"/>
          <w:sz w:val="24"/>
          <w:szCs w:val="24"/>
          <w:highlight w:val="white"/>
        </w:rPr>
        <w:t>Six fish camp families verbally expressed they</w:t>
      </w:r>
      <w:r w:rsidRPr="42F0AADD">
        <w:rPr>
          <w:rFonts w:ascii="Times New Roman" w:eastAsia="Times New Roman" w:hAnsi="Times New Roman" w:cs="Times New Roman"/>
          <w:sz w:val="24"/>
          <w:szCs w:val="24"/>
          <w:highlight w:val="white"/>
        </w:rPr>
        <w:t xml:space="preserve"> were happy with the most recent fishing opener and an opportunity to fish</w:t>
      </w:r>
      <w:r w:rsidR="000A508B">
        <w:rPr>
          <w:rFonts w:ascii="Times New Roman" w:eastAsia="Times New Roman" w:hAnsi="Times New Roman" w:cs="Times New Roman"/>
          <w:sz w:val="24"/>
          <w:szCs w:val="24"/>
          <w:highlight w:val="white"/>
        </w:rPr>
        <w:t xml:space="preserve"> while many more expressed their happiness in smiles</w:t>
      </w:r>
      <w:r w:rsidRPr="42F0AADD">
        <w:rPr>
          <w:rFonts w:ascii="Times New Roman" w:eastAsia="Times New Roman" w:hAnsi="Times New Roman" w:cs="Times New Roman"/>
          <w:sz w:val="24"/>
          <w:szCs w:val="24"/>
          <w:highlight w:val="white"/>
        </w:rPr>
        <w:t xml:space="preserve">. The most commonly reported issue this past opener was fishing snags, which was was mainly attributed to high water levels. Four fish camps commented on the abundance of fish in the Kuskokwim River, in which one fisher attributed his/her success to fishing on the main channel and advised others against fishing by the beaches when water levels are high. Contrary to this, two fish camp users claimed there were very few fish in the Kuskokwim River. Three fish camps commented on weather and hope for better weather </w:t>
      </w:r>
      <w:r w:rsidR="00B46A65">
        <w:rPr>
          <w:rFonts w:ascii="Times New Roman" w:eastAsia="Times New Roman" w:hAnsi="Times New Roman" w:cs="Times New Roman"/>
          <w:sz w:val="24"/>
          <w:szCs w:val="24"/>
          <w:highlight w:val="white"/>
        </w:rPr>
        <w:t xml:space="preserve">in the future </w:t>
      </w:r>
      <w:r w:rsidRPr="42F0AADD">
        <w:rPr>
          <w:rFonts w:ascii="Times New Roman" w:eastAsia="Times New Roman" w:hAnsi="Times New Roman" w:cs="Times New Roman"/>
          <w:sz w:val="24"/>
          <w:szCs w:val="24"/>
          <w:highlight w:val="white"/>
        </w:rPr>
        <w:t xml:space="preserve">to prevent fish spoilage. </w:t>
      </w:r>
    </w:p>
    <w:p w14:paraId="672A6659" w14:textId="77777777" w:rsidR="005F550E" w:rsidRDefault="005F550E">
      <w:pPr>
        <w:spacing w:before="40" w:line="240" w:lineRule="auto"/>
        <w:contextualSpacing w:val="0"/>
        <w:rPr>
          <w:rFonts w:ascii="Times New Roman" w:eastAsia="Times New Roman" w:hAnsi="Times New Roman" w:cs="Times New Roman"/>
          <w:sz w:val="24"/>
          <w:szCs w:val="24"/>
          <w:highlight w:val="white"/>
        </w:rPr>
      </w:pPr>
    </w:p>
    <w:p w14:paraId="41D9D5D4" w14:textId="77777777" w:rsidR="005F550E" w:rsidRDefault="00F8299A">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Chinook Salmon Age-Sex-Length Sampling Program </w:t>
      </w:r>
    </w:p>
    <w:p w14:paraId="0A37501D" w14:textId="333E5965" w:rsidR="005F550E" w:rsidRDefault="00CD3B09">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Thus far, 28 people have received sampling </w:t>
      </w:r>
      <w:r w:rsidR="00B46A65">
        <w:rPr>
          <w:rFonts w:ascii="Times New Roman" w:eastAsia="Times New Roman" w:hAnsi="Times New Roman" w:cs="Times New Roman"/>
          <w:sz w:val="24"/>
          <w:szCs w:val="24"/>
          <w:highlight w:val="white"/>
        </w:rPr>
        <w:t>kits and been recruited to be an</w:t>
      </w:r>
      <w:r>
        <w:rPr>
          <w:rFonts w:ascii="Times New Roman" w:eastAsia="Times New Roman" w:hAnsi="Times New Roman" w:cs="Times New Roman"/>
          <w:sz w:val="24"/>
          <w:szCs w:val="24"/>
          <w:highlight w:val="white"/>
        </w:rPr>
        <w:t xml:space="preserve"> ASL sampler. We received </w:t>
      </w:r>
      <w:r w:rsidR="00FD16DA">
        <w:rPr>
          <w:rFonts w:ascii="Times New Roman" w:eastAsia="Times New Roman" w:hAnsi="Times New Roman" w:cs="Times New Roman"/>
          <w:sz w:val="24"/>
          <w:szCs w:val="24"/>
          <w:highlight w:val="white"/>
        </w:rPr>
        <w:t xml:space="preserve">ASL </w:t>
      </w:r>
      <w:r>
        <w:rPr>
          <w:rFonts w:ascii="Times New Roman" w:eastAsia="Times New Roman" w:hAnsi="Times New Roman" w:cs="Times New Roman"/>
          <w:sz w:val="24"/>
          <w:szCs w:val="24"/>
          <w:highlight w:val="white"/>
        </w:rPr>
        <w:t xml:space="preserve">samples from five fish camp users </w:t>
      </w:r>
      <w:r w:rsidR="00FD16DA">
        <w:rPr>
          <w:rFonts w:ascii="Times New Roman" w:eastAsia="Times New Roman" w:hAnsi="Times New Roman" w:cs="Times New Roman"/>
          <w:sz w:val="24"/>
          <w:szCs w:val="24"/>
          <w:highlight w:val="white"/>
        </w:rPr>
        <w:t>over the past weekend.</w:t>
      </w:r>
      <w:r>
        <w:rPr>
          <w:rFonts w:ascii="Times New Roman" w:eastAsia="Times New Roman" w:hAnsi="Times New Roman" w:cs="Times New Roman"/>
          <w:sz w:val="24"/>
          <w:szCs w:val="24"/>
          <w:highlight w:val="white"/>
        </w:rPr>
        <w:t xml:space="preserve"> </w:t>
      </w:r>
    </w:p>
    <w:p w14:paraId="4CF25C75" w14:textId="77777777" w:rsidR="00CD3B09" w:rsidRDefault="00CD3B09">
      <w:pPr>
        <w:spacing w:before="40" w:line="240" w:lineRule="auto"/>
        <w:contextualSpacing w:val="0"/>
        <w:rPr>
          <w:rFonts w:ascii="Times New Roman" w:eastAsia="Times New Roman" w:hAnsi="Times New Roman" w:cs="Times New Roman"/>
          <w:sz w:val="24"/>
          <w:szCs w:val="24"/>
          <w:highlight w:val="white"/>
        </w:rPr>
      </w:pPr>
    </w:p>
    <w:p w14:paraId="17541E94" w14:textId="77777777" w:rsidR="005F550E" w:rsidRDefault="00F8299A">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 Distribution  </w:t>
      </w:r>
    </w:p>
    <w:p w14:paraId="127BC59E" w14:textId="66F50542" w:rsidR="005F550E" w:rsidRDefault="42F0AADD" w:rsidP="42F0AADD">
      <w:pPr>
        <w:spacing w:before="40" w:line="240" w:lineRule="auto"/>
        <w:contextualSpacing w:val="0"/>
        <w:rPr>
          <w:rFonts w:ascii="Times New Roman" w:eastAsia="Times New Roman" w:hAnsi="Times New Roman" w:cs="Times New Roman"/>
          <w:sz w:val="24"/>
          <w:szCs w:val="24"/>
          <w:highlight w:val="white"/>
        </w:rPr>
      </w:pPr>
      <w:r w:rsidRPr="42F0AADD">
        <w:rPr>
          <w:rFonts w:ascii="Times New Roman" w:eastAsia="Times New Roman" w:hAnsi="Times New Roman" w:cs="Times New Roman"/>
          <w:sz w:val="24"/>
          <w:szCs w:val="24"/>
          <w:highlight w:val="white"/>
        </w:rPr>
        <w:t>Thus far, OTNC and KRITFC have distributed</w:t>
      </w:r>
      <w:r w:rsidRPr="00CD3B09">
        <w:rPr>
          <w:rFonts w:ascii="Times New Roman" w:eastAsia="Times New Roman" w:hAnsi="Times New Roman" w:cs="Times New Roman"/>
          <w:sz w:val="24"/>
          <w:szCs w:val="24"/>
          <w:highlight w:val="white"/>
        </w:rPr>
        <w:t xml:space="preserve"> 96 </w:t>
      </w:r>
      <w:r w:rsidRPr="42F0AADD">
        <w:rPr>
          <w:rFonts w:ascii="Times New Roman" w:eastAsia="Times New Roman" w:hAnsi="Times New Roman" w:cs="Times New Roman"/>
          <w:sz w:val="24"/>
          <w:szCs w:val="24"/>
          <w:highlight w:val="white"/>
        </w:rPr>
        <w:t xml:space="preserve">Chinook salmon and two Chum salmon to Bethel elders, disabled and widows caught from the ADFG Bethel Test Fishery. </w:t>
      </w:r>
    </w:p>
    <w:p w14:paraId="5DAB6C7B" w14:textId="77777777" w:rsidR="005F550E" w:rsidRDefault="005F550E">
      <w:pPr>
        <w:spacing w:before="40" w:line="240" w:lineRule="auto"/>
        <w:contextualSpacing w:val="0"/>
        <w:rPr>
          <w:rFonts w:ascii="Times New Roman" w:eastAsia="Times New Roman" w:hAnsi="Times New Roman" w:cs="Times New Roman"/>
          <w:b/>
          <w:sz w:val="24"/>
          <w:szCs w:val="24"/>
          <w:highlight w:val="white"/>
        </w:rPr>
      </w:pPr>
    </w:p>
    <w:p w14:paraId="2E2D430C" w14:textId="336392A1" w:rsidR="005F550E" w:rsidRDefault="00F8299A">
      <w:pPr>
        <w:spacing w:before="40"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Relative Change in Harvest Goal</w:t>
      </w:r>
      <w:r w:rsidR="008F798C">
        <w:rPr>
          <w:rFonts w:ascii="Times New Roman" w:eastAsia="Times New Roman" w:hAnsi="Times New Roman" w:cs="Times New Roman"/>
          <w:b/>
          <w:sz w:val="24"/>
          <w:szCs w:val="24"/>
          <w:highlight w:val="white"/>
        </w:rPr>
        <w:t>s</w:t>
      </w:r>
      <w:r>
        <w:rPr>
          <w:rFonts w:ascii="Times New Roman" w:eastAsia="Times New Roman" w:hAnsi="Times New Roman" w:cs="Times New Roman"/>
          <w:b/>
          <w:sz w:val="24"/>
          <w:szCs w:val="24"/>
          <w:highlight w:val="white"/>
        </w:rPr>
        <w:t xml:space="preserve"> </w:t>
      </w:r>
    </w:p>
    <w:p w14:paraId="475D30E8" w14:textId="09BE0E3C" w:rsidR="005F550E" w:rsidRDefault="42F0AADD" w:rsidP="42F0AADD">
      <w:pPr>
        <w:spacing w:before="40" w:line="240" w:lineRule="auto"/>
        <w:contextualSpacing w:val="0"/>
        <w:rPr>
          <w:rFonts w:ascii="Times New Roman" w:eastAsia="Times New Roman" w:hAnsi="Times New Roman" w:cs="Times New Roman"/>
          <w:sz w:val="24"/>
          <w:szCs w:val="24"/>
          <w:highlight w:val="white"/>
        </w:rPr>
      </w:pPr>
      <w:r w:rsidRPr="42F0AADD">
        <w:rPr>
          <w:rFonts w:ascii="Times New Roman" w:eastAsia="Times New Roman" w:hAnsi="Times New Roman" w:cs="Times New Roman"/>
          <w:sz w:val="24"/>
          <w:szCs w:val="24"/>
          <w:highlight w:val="white"/>
        </w:rPr>
        <w:t xml:space="preserve">Of </w:t>
      </w:r>
      <w:r w:rsidRPr="00CD3B09">
        <w:rPr>
          <w:rFonts w:ascii="Times New Roman" w:eastAsia="Times New Roman" w:hAnsi="Times New Roman" w:cs="Times New Roman"/>
          <w:sz w:val="24"/>
          <w:szCs w:val="24"/>
          <w:highlight w:val="white"/>
        </w:rPr>
        <w:t>65</w:t>
      </w:r>
      <w:r w:rsidRPr="42F0AADD">
        <w:rPr>
          <w:rFonts w:ascii="Times New Roman" w:eastAsia="Times New Roman" w:hAnsi="Times New Roman" w:cs="Times New Roman"/>
          <w:sz w:val="24"/>
          <w:szCs w:val="24"/>
          <w:highlight w:val="white"/>
        </w:rPr>
        <w:t xml:space="preserve"> fish camps asked, “How have your harvest goals for Chinook salmon, chum salmon and sockeye salmon changed when compared to last year,” </w:t>
      </w:r>
      <w:r w:rsidRPr="00CD3B09">
        <w:rPr>
          <w:rFonts w:ascii="Times New Roman" w:eastAsia="Times New Roman" w:hAnsi="Times New Roman" w:cs="Times New Roman"/>
          <w:sz w:val="24"/>
          <w:szCs w:val="24"/>
          <w:highlight w:val="white"/>
        </w:rPr>
        <w:t>59</w:t>
      </w:r>
      <w:r w:rsidRPr="42F0AADD">
        <w:rPr>
          <w:rFonts w:ascii="Times New Roman" w:eastAsia="Times New Roman" w:hAnsi="Times New Roman" w:cs="Times New Roman"/>
          <w:sz w:val="24"/>
          <w:szCs w:val="24"/>
          <w:highlight w:val="white"/>
        </w:rPr>
        <w:t xml:space="preserve"> fish camps responded. </w:t>
      </w:r>
    </w:p>
    <w:p w14:paraId="02EB378F" w14:textId="77777777" w:rsidR="005F550E" w:rsidRDefault="005F550E">
      <w:pPr>
        <w:spacing w:before="40" w:line="240" w:lineRule="auto"/>
        <w:contextualSpacing w:val="0"/>
        <w:rPr>
          <w:rFonts w:ascii="Times New Roman" w:eastAsia="Times New Roman" w:hAnsi="Times New Roman" w:cs="Times New Roman"/>
          <w:sz w:val="24"/>
          <w:szCs w:val="24"/>
          <w:highlight w:val="white"/>
        </w:rPr>
      </w:pPr>
    </w:p>
    <w:p w14:paraId="377E5A77" w14:textId="1EFECBC7" w:rsidR="005F550E" w:rsidRDefault="00F8299A">
      <w:pPr>
        <w:spacing w:before="40" w:line="240" w:lineRule="auto"/>
        <w:contextualSpacing w:val="0"/>
        <w:rPr>
          <w:rFonts w:ascii="Times New Roman" w:eastAsia="Times New Roman" w:hAnsi="Times New Roman" w:cs="Times New Roman"/>
          <w:sz w:val="24"/>
          <w:szCs w:val="24"/>
          <w:highlight w:val="white"/>
        </w:rPr>
      </w:pPr>
      <w:r w:rsidRPr="00390F65">
        <w:rPr>
          <w:rFonts w:ascii="Times New Roman" w:eastAsia="Times New Roman" w:hAnsi="Times New Roman" w:cs="Times New Roman"/>
          <w:b/>
          <w:sz w:val="24"/>
          <w:szCs w:val="24"/>
          <w:highlight w:val="white"/>
        </w:rPr>
        <w:t>Table 1.</w:t>
      </w:r>
      <w:r>
        <w:rPr>
          <w:rFonts w:ascii="Times New Roman" w:eastAsia="Times New Roman" w:hAnsi="Times New Roman" w:cs="Times New Roman"/>
          <w:sz w:val="24"/>
          <w:szCs w:val="24"/>
          <w:highlight w:val="white"/>
        </w:rPr>
        <w:t xml:space="preserve"> Relative Change in Annual Harvest Goal</w:t>
      </w:r>
      <w:r w:rsidR="00153A55">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w:t>
      </w:r>
    </w:p>
    <w:tbl>
      <w:tblPr>
        <w:tblStyle w:val="a"/>
        <w:tblW w:w="88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9"/>
        <w:gridCol w:w="2039"/>
        <w:gridCol w:w="1996"/>
        <w:gridCol w:w="2804"/>
      </w:tblGrid>
      <w:tr w:rsidR="005F550E" w14:paraId="5B930424" w14:textId="77777777" w:rsidTr="00390F65">
        <w:trPr>
          <w:trHeight w:val="321"/>
        </w:trPr>
        <w:tc>
          <w:tcPr>
            <w:tcW w:w="2039" w:type="dxa"/>
            <w:shd w:val="clear" w:color="auto" w:fill="auto"/>
            <w:tcMar>
              <w:top w:w="100" w:type="dxa"/>
              <w:left w:w="100" w:type="dxa"/>
              <w:bottom w:w="100" w:type="dxa"/>
              <w:right w:w="100" w:type="dxa"/>
            </w:tcMar>
          </w:tcPr>
          <w:p w14:paraId="7289D481"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Salmon Species </w:t>
            </w:r>
          </w:p>
        </w:tc>
        <w:tc>
          <w:tcPr>
            <w:tcW w:w="2039" w:type="dxa"/>
            <w:shd w:val="clear" w:color="auto" w:fill="auto"/>
            <w:tcMar>
              <w:top w:w="100" w:type="dxa"/>
              <w:left w:w="100" w:type="dxa"/>
              <w:bottom w:w="100" w:type="dxa"/>
              <w:right w:w="100" w:type="dxa"/>
            </w:tcMar>
          </w:tcPr>
          <w:p w14:paraId="1FF1DA35"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Increased </w:t>
            </w:r>
          </w:p>
        </w:tc>
        <w:tc>
          <w:tcPr>
            <w:tcW w:w="1996" w:type="dxa"/>
            <w:shd w:val="clear" w:color="auto" w:fill="auto"/>
            <w:tcMar>
              <w:top w:w="100" w:type="dxa"/>
              <w:left w:w="100" w:type="dxa"/>
              <w:bottom w:w="100" w:type="dxa"/>
              <w:right w:w="100" w:type="dxa"/>
            </w:tcMar>
          </w:tcPr>
          <w:p w14:paraId="144FEAA0"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Same</w:t>
            </w:r>
          </w:p>
        </w:tc>
        <w:tc>
          <w:tcPr>
            <w:tcW w:w="2804" w:type="dxa"/>
            <w:shd w:val="clear" w:color="auto" w:fill="auto"/>
            <w:tcMar>
              <w:top w:w="100" w:type="dxa"/>
              <w:left w:w="100" w:type="dxa"/>
              <w:bottom w:w="100" w:type="dxa"/>
              <w:right w:w="100" w:type="dxa"/>
            </w:tcMar>
          </w:tcPr>
          <w:p w14:paraId="084C483A"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Decreased</w:t>
            </w:r>
          </w:p>
        </w:tc>
      </w:tr>
      <w:tr w:rsidR="005F550E" w14:paraId="316025C4" w14:textId="77777777" w:rsidTr="00390F65">
        <w:trPr>
          <w:trHeight w:val="263"/>
        </w:trPr>
        <w:tc>
          <w:tcPr>
            <w:tcW w:w="2039" w:type="dxa"/>
            <w:shd w:val="clear" w:color="auto" w:fill="auto"/>
            <w:tcMar>
              <w:top w:w="100" w:type="dxa"/>
              <w:left w:w="100" w:type="dxa"/>
              <w:bottom w:w="100" w:type="dxa"/>
              <w:right w:w="100" w:type="dxa"/>
            </w:tcMar>
          </w:tcPr>
          <w:p w14:paraId="312A7B9E"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Chinook salmon </w:t>
            </w:r>
          </w:p>
        </w:tc>
        <w:tc>
          <w:tcPr>
            <w:tcW w:w="2039" w:type="dxa"/>
            <w:shd w:val="clear" w:color="auto" w:fill="auto"/>
            <w:tcMar>
              <w:top w:w="100" w:type="dxa"/>
              <w:left w:w="100" w:type="dxa"/>
              <w:bottom w:w="100" w:type="dxa"/>
              <w:right w:w="100" w:type="dxa"/>
            </w:tcMar>
          </w:tcPr>
          <w:p w14:paraId="164207C2"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46%</w:t>
            </w:r>
          </w:p>
          <w:p w14:paraId="310FA91A"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(n=27)</w:t>
            </w:r>
          </w:p>
        </w:tc>
        <w:tc>
          <w:tcPr>
            <w:tcW w:w="1996" w:type="dxa"/>
            <w:shd w:val="clear" w:color="auto" w:fill="auto"/>
            <w:tcMar>
              <w:top w:w="100" w:type="dxa"/>
              <w:left w:w="100" w:type="dxa"/>
              <w:bottom w:w="100" w:type="dxa"/>
              <w:right w:w="100" w:type="dxa"/>
            </w:tcMar>
          </w:tcPr>
          <w:p w14:paraId="3F8DEC0C"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39%</w:t>
            </w:r>
          </w:p>
          <w:p w14:paraId="37E264C2"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(n=23)</w:t>
            </w:r>
          </w:p>
        </w:tc>
        <w:tc>
          <w:tcPr>
            <w:tcW w:w="2804" w:type="dxa"/>
            <w:shd w:val="clear" w:color="auto" w:fill="auto"/>
            <w:tcMar>
              <w:top w:w="100" w:type="dxa"/>
              <w:left w:w="100" w:type="dxa"/>
              <w:bottom w:w="100" w:type="dxa"/>
              <w:right w:w="100" w:type="dxa"/>
            </w:tcMar>
          </w:tcPr>
          <w:p w14:paraId="33E27760"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w:t>
            </w:r>
          </w:p>
          <w:p w14:paraId="0BC73D14"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(n=9)</w:t>
            </w:r>
          </w:p>
        </w:tc>
      </w:tr>
      <w:tr w:rsidR="005F550E" w14:paraId="4D01CBE5" w14:textId="77777777" w:rsidTr="00390F65">
        <w:trPr>
          <w:trHeight w:val="270"/>
        </w:trPr>
        <w:tc>
          <w:tcPr>
            <w:tcW w:w="2039" w:type="dxa"/>
            <w:shd w:val="clear" w:color="auto" w:fill="auto"/>
            <w:tcMar>
              <w:top w:w="100" w:type="dxa"/>
              <w:left w:w="100" w:type="dxa"/>
              <w:bottom w:w="100" w:type="dxa"/>
              <w:right w:w="100" w:type="dxa"/>
            </w:tcMar>
          </w:tcPr>
          <w:p w14:paraId="52B3EAD1"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Chum salmon </w:t>
            </w:r>
          </w:p>
        </w:tc>
        <w:tc>
          <w:tcPr>
            <w:tcW w:w="2039" w:type="dxa"/>
            <w:shd w:val="clear" w:color="auto" w:fill="auto"/>
            <w:tcMar>
              <w:top w:w="100" w:type="dxa"/>
              <w:left w:w="100" w:type="dxa"/>
              <w:bottom w:w="100" w:type="dxa"/>
              <w:right w:w="100" w:type="dxa"/>
            </w:tcMar>
          </w:tcPr>
          <w:p w14:paraId="5C341BF8"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32%</w:t>
            </w:r>
          </w:p>
          <w:p w14:paraId="119F5E5A"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(n=19)</w:t>
            </w:r>
          </w:p>
        </w:tc>
        <w:tc>
          <w:tcPr>
            <w:tcW w:w="1996" w:type="dxa"/>
            <w:shd w:val="clear" w:color="auto" w:fill="auto"/>
            <w:tcMar>
              <w:top w:w="100" w:type="dxa"/>
              <w:left w:w="100" w:type="dxa"/>
              <w:bottom w:w="100" w:type="dxa"/>
              <w:right w:w="100" w:type="dxa"/>
            </w:tcMar>
          </w:tcPr>
          <w:p w14:paraId="3C118FCE" w14:textId="3DE913A5" w:rsidR="005F550E" w:rsidRDefault="42F0AADD" w:rsidP="42F0AADD">
            <w:pPr>
              <w:widowControl w:val="0"/>
              <w:spacing w:line="240" w:lineRule="auto"/>
              <w:contextualSpacing w:val="0"/>
              <w:jc w:val="center"/>
              <w:rPr>
                <w:rFonts w:ascii="Times New Roman" w:eastAsia="Times New Roman" w:hAnsi="Times New Roman" w:cs="Times New Roman"/>
                <w:sz w:val="24"/>
                <w:szCs w:val="24"/>
                <w:highlight w:val="white"/>
              </w:rPr>
            </w:pPr>
            <w:r w:rsidRPr="42F0AADD">
              <w:rPr>
                <w:rFonts w:ascii="Times New Roman" w:eastAsia="Times New Roman" w:hAnsi="Times New Roman" w:cs="Times New Roman"/>
                <w:sz w:val="24"/>
                <w:szCs w:val="24"/>
                <w:highlight w:val="white"/>
              </w:rPr>
              <w:t xml:space="preserve"> 49%                 (n=29)</w:t>
            </w:r>
          </w:p>
        </w:tc>
        <w:tc>
          <w:tcPr>
            <w:tcW w:w="2804" w:type="dxa"/>
            <w:shd w:val="clear" w:color="auto" w:fill="auto"/>
            <w:tcMar>
              <w:top w:w="100" w:type="dxa"/>
              <w:left w:w="100" w:type="dxa"/>
              <w:bottom w:w="100" w:type="dxa"/>
              <w:right w:w="100" w:type="dxa"/>
            </w:tcMar>
          </w:tcPr>
          <w:p w14:paraId="43CFE7DB"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p>
          <w:p w14:paraId="4A0A9EDE"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(n=11)</w:t>
            </w:r>
          </w:p>
        </w:tc>
      </w:tr>
      <w:tr w:rsidR="005F550E" w14:paraId="7996EEDA" w14:textId="77777777" w:rsidTr="00390F65">
        <w:trPr>
          <w:trHeight w:val="263"/>
        </w:trPr>
        <w:tc>
          <w:tcPr>
            <w:tcW w:w="2039" w:type="dxa"/>
            <w:shd w:val="clear" w:color="auto" w:fill="auto"/>
            <w:tcMar>
              <w:top w:w="100" w:type="dxa"/>
              <w:left w:w="100" w:type="dxa"/>
              <w:bottom w:w="100" w:type="dxa"/>
              <w:right w:w="100" w:type="dxa"/>
            </w:tcMar>
          </w:tcPr>
          <w:p w14:paraId="0CCAFA30"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Sockeye salmon </w:t>
            </w:r>
          </w:p>
        </w:tc>
        <w:tc>
          <w:tcPr>
            <w:tcW w:w="2039" w:type="dxa"/>
            <w:shd w:val="clear" w:color="auto" w:fill="auto"/>
            <w:tcMar>
              <w:top w:w="100" w:type="dxa"/>
              <w:left w:w="100" w:type="dxa"/>
              <w:bottom w:w="100" w:type="dxa"/>
              <w:right w:w="100" w:type="dxa"/>
            </w:tcMar>
          </w:tcPr>
          <w:p w14:paraId="145F8C30"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w:t>
            </w:r>
          </w:p>
          <w:p w14:paraId="1D38DD4E"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(n=30)</w:t>
            </w:r>
          </w:p>
        </w:tc>
        <w:tc>
          <w:tcPr>
            <w:tcW w:w="1996" w:type="dxa"/>
            <w:shd w:val="clear" w:color="auto" w:fill="auto"/>
            <w:tcMar>
              <w:top w:w="100" w:type="dxa"/>
              <w:left w:w="100" w:type="dxa"/>
              <w:bottom w:w="100" w:type="dxa"/>
              <w:right w:w="100" w:type="dxa"/>
            </w:tcMar>
          </w:tcPr>
          <w:p w14:paraId="5579621B"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p w14:paraId="4D42231A" w14:textId="57B49F29" w:rsidR="005F550E" w:rsidRDefault="0086233B">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w:t>
            </w:r>
            <w:bookmarkStart w:id="0" w:name="_GoBack"/>
            <w:bookmarkEnd w:id="0"/>
            <w:r w:rsidR="00F8299A">
              <w:rPr>
                <w:rFonts w:ascii="Times New Roman" w:eastAsia="Times New Roman" w:hAnsi="Times New Roman" w:cs="Times New Roman"/>
                <w:sz w:val="24"/>
                <w:szCs w:val="24"/>
                <w:highlight w:val="white"/>
              </w:rPr>
              <w:t>5)</w:t>
            </w:r>
          </w:p>
        </w:tc>
        <w:tc>
          <w:tcPr>
            <w:tcW w:w="2804" w:type="dxa"/>
            <w:shd w:val="clear" w:color="auto" w:fill="auto"/>
            <w:tcMar>
              <w:top w:w="100" w:type="dxa"/>
              <w:left w:w="100" w:type="dxa"/>
              <w:bottom w:w="100" w:type="dxa"/>
              <w:right w:w="100" w:type="dxa"/>
            </w:tcMar>
          </w:tcPr>
          <w:p w14:paraId="56AA8F03"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w:t>
            </w:r>
          </w:p>
          <w:p w14:paraId="0BEA3A18"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n=(24)</w:t>
            </w:r>
          </w:p>
        </w:tc>
      </w:tr>
    </w:tbl>
    <w:p w14:paraId="6A05A809" w14:textId="236646AE" w:rsidR="00F8299A" w:rsidRDefault="00F8299A">
      <w:pPr>
        <w:spacing w:before="40" w:line="240" w:lineRule="auto"/>
        <w:contextualSpacing w:val="0"/>
        <w:rPr>
          <w:rFonts w:ascii="Times New Roman" w:eastAsia="Times New Roman" w:hAnsi="Times New Roman" w:cs="Times New Roman"/>
          <w:b/>
          <w:sz w:val="24"/>
          <w:szCs w:val="24"/>
          <w:highlight w:val="white"/>
        </w:rPr>
      </w:pPr>
    </w:p>
    <w:p w14:paraId="25B25715" w14:textId="77777777" w:rsidR="006B524B" w:rsidRDefault="006B524B">
      <w:pPr>
        <w:spacing w:before="40" w:line="240" w:lineRule="auto"/>
        <w:contextualSpacing w:val="0"/>
        <w:rPr>
          <w:rFonts w:ascii="Times New Roman" w:eastAsia="Times New Roman" w:hAnsi="Times New Roman" w:cs="Times New Roman"/>
          <w:b/>
          <w:sz w:val="24"/>
          <w:szCs w:val="24"/>
          <w:highlight w:val="white"/>
        </w:rPr>
      </w:pPr>
    </w:p>
    <w:p w14:paraId="4A20D4F0" w14:textId="73BB902A" w:rsidR="005F550E" w:rsidRDefault="00CD3B09" w:rsidP="42F0AADD">
      <w:pPr>
        <w:spacing w:before="40" w:line="240" w:lineRule="auto"/>
        <w:contextualSpacing w:val="0"/>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Fish Camp </w:t>
      </w:r>
      <w:r w:rsidR="42F0AADD" w:rsidRPr="42F0AADD">
        <w:rPr>
          <w:rFonts w:ascii="Times New Roman" w:eastAsia="Times New Roman" w:hAnsi="Times New Roman" w:cs="Times New Roman"/>
          <w:b/>
          <w:bCs/>
          <w:sz w:val="24"/>
          <w:szCs w:val="24"/>
          <w:highlight w:val="white"/>
        </w:rPr>
        <w:t xml:space="preserve">Harvest Summary </w:t>
      </w:r>
    </w:p>
    <w:p w14:paraId="114B5757" w14:textId="77777777" w:rsidR="005F550E" w:rsidRDefault="00F8299A">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June 16, 2018 Opener</w:t>
      </w:r>
      <w:r>
        <w:rPr>
          <w:rFonts w:ascii="Times New Roman" w:eastAsia="Times New Roman" w:hAnsi="Times New Roman" w:cs="Times New Roman"/>
          <w:sz w:val="24"/>
          <w:szCs w:val="24"/>
          <w:highlight w:val="white"/>
        </w:rPr>
        <w:t xml:space="preserve"> </w:t>
      </w:r>
    </w:p>
    <w:p w14:paraId="118978CC" w14:textId="77777777" w:rsidR="00BF71BA" w:rsidRDefault="00F8299A">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collected data from 33 unique fishing trips</w:t>
      </w:r>
      <w:r w:rsidR="00CD3B09">
        <w:rPr>
          <w:rFonts w:ascii="Times New Roman" w:eastAsia="Times New Roman" w:hAnsi="Times New Roman" w:cs="Times New Roman"/>
          <w:sz w:val="24"/>
          <w:szCs w:val="24"/>
          <w:highlight w:val="white"/>
        </w:rPr>
        <w:t xml:space="preserve"> in the Bethel area fish camps</w:t>
      </w:r>
      <w:r>
        <w:rPr>
          <w:rFonts w:ascii="Times New Roman" w:eastAsia="Times New Roman" w:hAnsi="Times New Roman" w:cs="Times New Roman"/>
          <w:sz w:val="24"/>
          <w:szCs w:val="24"/>
          <w:highlight w:val="white"/>
        </w:rPr>
        <w:t>. Most fishing trips (n=28) occurred from Napaskiak to Akiachak.  Two fishing trips occurred from the Johnson R</w:t>
      </w:r>
      <w:r w:rsidR="00BF71BA">
        <w:rPr>
          <w:rFonts w:ascii="Times New Roman" w:eastAsia="Times New Roman" w:hAnsi="Times New Roman" w:cs="Times New Roman"/>
          <w:sz w:val="24"/>
          <w:szCs w:val="24"/>
          <w:highlight w:val="white"/>
        </w:rPr>
        <w:t>iver to just above Napaskiak with two additional fishing trips occurring</w:t>
      </w:r>
      <w:r>
        <w:rPr>
          <w:rFonts w:ascii="Times New Roman" w:eastAsia="Times New Roman" w:hAnsi="Times New Roman" w:cs="Times New Roman"/>
          <w:sz w:val="24"/>
          <w:szCs w:val="24"/>
          <w:highlight w:val="white"/>
        </w:rPr>
        <w:t xml:space="preserve"> below the Johnson River.</w:t>
      </w:r>
    </w:p>
    <w:p w14:paraId="351110AE" w14:textId="691C36FC" w:rsidR="005F550E" w:rsidRDefault="00390F65">
      <w:pPr>
        <w:spacing w:before="40" w:line="240" w:lineRule="auto"/>
        <w:contextualSpacing w:val="0"/>
        <w:rPr>
          <w:rFonts w:ascii="Times New Roman" w:eastAsia="Times New Roman" w:hAnsi="Times New Roman" w:cs="Times New Roman"/>
          <w:sz w:val="24"/>
          <w:szCs w:val="24"/>
          <w:highlight w:val="white"/>
        </w:rPr>
      </w:pPr>
      <w:r w:rsidRPr="00BF71BA">
        <w:rPr>
          <w:rFonts w:ascii="Times New Roman" w:eastAsia="Times New Roman" w:hAnsi="Times New Roman" w:cs="Times New Roman"/>
          <w:i/>
          <w:sz w:val="24"/>
          <w:szCs w:val="24"/>
          <w:highlight w:val="white"/>
        </w:rPr>
        <w:t xml:space="preserve">Please note any differences in the fish camp data included in the harvest estimate document produced by Ben Staton from the June 16 opener is due to additional fish camp interviews </w:t>
      </w:r>
      <w:r w:rsidR="00BF71BA">
        <w:rPr>
          <w:rFonts w:ascii="Times New Roman" w:eastAsia="Times New Roman" w:hAnsi="Times New Roman" w:cs="Times New Roman"/>
          <w:i/>
          <w:sz w:val="24"/>
          <w:szCs w:val="24"/>
          <w:highlight w:val="white"/>
        </w:rPr>
        <w:t>conducted</w:t>
      </w:r>
      <w:r w:rsidRPr="00BF71BA">
        <w:rPr>
          <w:rFonts w:ascii="Times New Roman" w:eastAsia="Times New Roman" w:hAnsi="Times New Roman" w:cs="Times New Roman"/>
          <w:i/>
          <w:sz w:val="24"/>
          <w:szCs w:val="24"/>
          <w:highlight w:val="white"/>
        </w:rPr>
        <w:t xml:space="preserve"> after peer review of the harvest estimate</w:t>
      </w:r>
      <w:r w:rsidR="00FE095C">
        <w:rPr>
          <w:rFonts w:ascii="Times New Roman" w:eastAsia="Times New Roman" w:hAnsi="Times New Roman" w:cs="Times New Roman"/>
          <w:i/>
          <w:sz w:val="24"/>
          <w:szCs w:val="24"/>
          <w:highlight w:val="white"/>
        </w:rPr>
        <w:t>s</w:t>
      </w:r>
      <w:r w:rsidRPr="00BF71BA">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p>
    <w:p w14:paraId="5A39BBE3" w14:textId="77777777" w:rsidR="005F550E" w:rsidRDefault="005F550E">
      <w:pPr>
        <w:spacing w:before="40" w:line="240" w:lineRule="auto"/>
        <w:contextualSpacing w:val="0"/>
        <w:rPr>
          <w:rFonts w:ascii="Times New Roman" w:eastAsia="Times New Roman" w:hAnsi="Times New Roman" w:cs="Times New Roman"/>
          <w:sz w:val="24"/>
          <w:szCs w:val="24"/>
          <w:highlight w:val="white"/>
        </w:rPr>
      </w:pPr>
    </w:p>
    <w:p w14:paraId="31E4B6C5" w14:textId="7766ACD8" w:rsidR="005F550E" w:rsidRDefault="00390F65" w:rsidP="42F0AADD">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Table 2</w:t>
      </w:r>
      <w:r w:rsidR="42F0AADD" w:rsidRPr="42F0AADD">
        <w:rPr>
          <w:rFonts w:ascii="Times New Roman" w:eastAsia="Times New Roman" w:hAnsi="Times New Roman" w:cs="Times New Roman"/>
          <w:b/>
          <w:bCs/>
          <w:sz w:val="24"/>
          <w:szCs w:val="24"/>
          <w:highlight w:val="white"/>
        </w:rPr>
        <w:t xml:space="preserve">. </w:t>
      </w:r>
      <w:r w:rsidR="42F0AADD" w:rsidRPr="42F0AADD">
        <w:rPr>
          <w:rFonts w:ascii="Times New Roman" w:eastAsia="Times New Roman" w:hAnsi="Times New Roman" w:cs="Times New Roman"/>
          <w:color w:val="222222"/>
          <w:sz w:val="24"/>
          <w:szCs w:val="24"/>
          <w:highlight w:val="white"/>
        </w:rPr>
        <w:t xml:space="preserve">Gear type, mesh size range, and soak time reported from June 16 fishing opener. </w:t>
      </w:r>
    </w:p>
    <w:tbl>
      <w:tblPr>
        <w:tblStyle w:val="a0"/>
        <w:tblW w:w="94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7"/>
        <w:gridCol w:w="1770"/>
        <w:gridCol w:w="2547"/>
        <w:gridCol w:w="3424"/>
      </w:tblGrid>
      <w:tr w:rsidR="005F550E" w14:paraId="7431305D" w14:textId="77777777" w:rsidTr="00CD3B09">
        <w:trPr>
          <w:trHeight w:val="688"/>
        </w:trPr>
        <w:tc>
          <w:tcPr>
            <w:tcW w:w="1737" w:type="dxa"/>
            <w:shd w:val="clear" w:color="auto" w:fill="auto"/>
            <w:tcMar>
              <w:top w:w="100" w:type="dxa"/>
              <w:left w:w="100" w:type="dxa"/>
              <w:bottom w:w="100" w:type="dxa"/>
              <w:right w:w="100" w:type="dxa"/>
            </w:tcMar>
          </w:tcPr>
          <w:p w14:paraId="6651515A"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Drift Nets</w:t>
            </w:r>
          </w:p>
        </w:tc>
        <w:tc>
          <w:tcPr>
            <w:tcW w:w="1770" w:type="dxa"/>
            <w:shd w:val="clear" w:color="auto" w:fill="auto"/>
            <w:tcMar>
              <w:top w:w="100" w:type="dxa"/>
              <w:left w:w="100" w:type="dxa"/>
              <w:bottom w:w="100" w:type="dxa"/>
              <w:right w:w="100" w:type="dxa"/>
            </w:tcMar>
          </w:tcPr>
          <w:p w14:paraId="508F6F97"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 Set Nets</w:t>
            </w:r>
          </w:p>
        </w:tc>
        <w:tc>
          <w:tcPr>
            <w:tcW w:w="2547" w:type="dxa"/>
            <w:shd w:val="clear" w:color="auto" w:fill="auto"/>
            <w:tcMar>
              <w:top w:w="100" w:type="dxa"/>
              <w:left w:w="100" w:type="dxa"/>
              <w:bottom w:w="100" w:type="dxa"/>
              <w:right w:w="100" w:type="dxa"/>
            </w:tcMar>
          </w:tcPr>
          <w:p w14:paraId="1C9EA327"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Mesh Size Range</w:t>
            </w:r>
          </w:p>
        </w:tc>
        <w:tc>
          <w:tcPr>
            <w:tcW w:w="3424" w:type="dxa"/>
            <w:shd w:val="clear" w:color="auto" w:fill="auto"/>
            <w:tcMar>
              <w:top w:w="100" w:type="dxa"/>
              <w:left w:w="100" w:type="dxa"/>
              <w:bottom w:w="100" w:type="dxa"/>
              <w:right w:w="100" w:type="dxa"/>
            </w:tcMar>
          </w:tcPr>
          <w:p w14:paraId="3AFF8D9D"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Soak Time (hours)</w:t>
            </w:r>
          </w:p>
        </w:tc>
      </w:tr>
      <w:tr w:rsidR="005F550E" w14:paraId="165C8BF3" w14:textId="77777777" w:rsidTr="00CD3B09">
        <w:trPr>
          <w:trHeight w:val="281"/>
        </w:trPr>
        <w:tc>
          <w:tcPr>
            <w:tcW w:w="1737" w:type="dxa"/>
            <w:shd w:val="clear" w:color="auto" w:fill="auto"/>
            <w:tcMar>
              <w:top w:w="100" w:type="dxa"/>
              <w:left w:w="100" w:type="dxa"/>
              <w:bottom w:w="100" w:type="dxa"/>
              <w:right w:w="100" w:type="dxa"/>
            </w:tcMar>
          </w:tcPr>
          <w:p w14:paraId="4B34824B"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w:t>
            </w:r>
          </w:p>
        </w:tc>
        <w:tc>
          <w:tcPr>
            <w:tcW w:w="1770" w:type="dxa"/>
            <w:shd w:val="clear" w:color="auto" w:fill="auto"/>
            <w:tcMar>
              <w:top w:w="100" w:type="dxa"/>
              <w:left w:w="100" w:type="dxa"/>
              <w:bottom w:w="100" w:type="dxa"/>
              <w:right w:w="100" w:type="dxa"/>
            </w:tcMar>
          </w:tcPr>
          <w:p w14:paraId="2598DEE6"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2547" w:type="dxa"/>
            <w:shd w:val="clear" w:color="auto" w:fill="auto"/>
            <w:tcMar>
              <w:top w:w="100" w:type="dxa"/>
              <w:left w:w="100" w:type="dxa"/>
              <w:bottom w:w="100" w:type="dxa"/>
              <w:right w:w="100" w:type="dxa"/>
            </w:tcMar>
          </w:tcPr>
          <w:p w14:paraId="7DEAE369"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4.5”-6”</w:t>
            </w:r>
          </w:p>
        </w:tc>
        <w:tc>
          <w:tcPr>
            <w:tcW w:w="3424" w:type="dxa"/>
            <w:shd w:val="clear" w:color="auto" w:fill="auto"/>
            <w:tcMar>
              <w:top w:w="100" w:type="dxa"/>
              <w:left w:w="100" w:type="dxa"/>
              <w:bottom w:w="100" w:type="dxa"/>
              <w:right w:w="100" w:type="dxa"/>
            </w:tcMar>
          </w:tcPr>
          <w:p w14:paraId="1CFE9CE9"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 hours</w:t>
            </w:r>
          </w:p>
        </w:tc>
      </w:tr>
    </w:tbl>
    <w:p w14:paraId="41C8F396" w14:textId="77777777" w:rsidR="005F550E" w:rsidRDefault="005F550E">
      <w:pPr>
        <w:spacing w:before="40" w:line="240" w:lineRule="auto"/>
        <w:contextualSpacing w:val="0"/>
        <w:rPr>
          <w:rFonts w:ascii="Times New Roman" w:eastAsia="Times New Roman" w:hAnsi="Times New Roman" w:cs="Times New Roman"/>
          <w:b/>
          <w:color w:val="222222"/>
          <w:sz w:val="24"/>
          <w:szCs w:val="24"/>
          <w:highlight w:val="white"/>
        </w:rPr>
      </w:pPr>
    </w:p>
    <w:p w14:paraId="05B52E00" w14:textId="2E9B3371" w:rsidR="005F550E" w:rsidRDefault="00390F65">
      <w:pPr>
        <w:spacing w:before="40"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Table 3</w:t>
      </w:r>
      <w:r w:rsidR="00F8299A">
        <w:rPr>
          <w:rFonts w:ascii="Times New Roman" w:eastAsia="Times New Roman" w:hAnsi="Times New Roman" w:cs="Times New Roman"/>
          <w:b/>
          <w:color w:val="222222"/>
          <w:sz w:val="24"/>
          <w:szCs w:val="24"/>
          <w:highlight w:val="white"/>
        </w:rPr>
        <w:t xml:space="preserve">. </w:t>
      </w:r>
      <w:r w:rsidR="00F8299A">
        <w:rPr>
          <w:rFonts w:ascii="Times New Roman" w:eastAsia="Times New Roman" w:hAnsi="Times New Roman" w:cs="Times New Roman"/>
          <w:color w:val="222222"/>
          <w:sz w:val="24"/>
          <w:szCs w:val="24"/>
          <w:highlight w:val="white"/>
        </w:rPr>
        <w:t xml:space="preserve">Average number of salmon harvested by surveyed fish camps from June 16 fishing opener. </w:t>
      </w:r>
    </w:p>
    <w:tbl>
      <w:tblPr>
        <w:tblStyle w:val="a1"/>
        <w:tblW w:w="947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9"/>
        <w:gridCol w:w="2369"/>
        <w:gridCol w:w="2369"/>
        <w:gridCol w:w="2369"/>
      </w:tblGrid>
      <w:tr w:rsidR="005F550E" w14:paraId="74D469E7" w14:textId="77777777" w:rsidTr="006B524B">
        <w:trPr>
          <w:trHeight w:val="635"/>
        </w:trPr>
        <w:tc>
          <w:tcPr>
            <w:tcW w:w="2369" w:type="dxa"/>
            <w:shd w:val="clear" w:color="auto" w:fill="auto"/>
            <w:tcMar>
              <w:top w:w="100" w:type="dxa"/>
              <w:left w:w="100" w:type="dxa"/>
              <w:bottom w:w="100" w:type="dxa"/>
              <w:right w:w="100" w:type="dxa"/>
            </w:tcMar>
          </w:tcPr>
          <w:p w14:paraId="532956D7"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Average Chinook Salmon Harvest </w:t>
            </w:r>
          </w:p>
        </w:tc>
        <w:tc>
          <w:tcPr>
            <w:tcW w:w="2369" w:type="dxa"/>
            <w:shd w:val="clear" w:color="auto" w:fill="auto"/>
            <w:tcMar>
              <w:top w:w="100" w:type="dxa"/>
              <w:left w:w="100" w:type="dxa"/>
              <w:bottom w:w="100" w:type="dxa"/>
              <w:right w:w="100" w:type="dxa"/>
            </w:tcMar>
          </w:tcPr>
          <w:p w14:paraId="7403EC79"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Chum Salmon Harvest</w:t>
            </w:r>
          </w:p>
        </w:tc>
        <w:tc>
          <w:tcPr>
            <w:tcW w:w="2369" w:type="dxa"/>
            <w:shd w:val="clear" w:color="auto" w:fill="auto"/>
            <w:tcMar>
              <w:top w:w="100" w:type="dxa"/>
              <w:left w:w="100" w:type="dxa"/>
              <w:bottom w:w="100" w:type="dxa"/>
              <w:right w:w="100" w:type="dxa"/>
            </w:tcMar>
          </w:tcPr>
          <w:p w14:paraId="08C40CC6"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Sockeye Salmon Harvest</w:t>
            </w:r>
          </w:p>
        </w:tc>
        <w:tc>
          <w:tcPr>
            <w:tcW w:w="2369" w:type="dxa"/>
            <w:shd w:val="clear" w:color="auto" w:fill="auto"/>
            <w:tcMar>
              <w:top w:w="100" w:type="dxa"/>
              <w:left w:w="100" w:type="dxa"/>
              <w:bottom w:w="100" w:type="dxa"/>
              <w:right w:w="100" w:type="dxa"/>
            </w:tcMar>
          </w:tcPr>
          <w:p w14:paraId="11333F98" w14:textId="77777777" w:rsidR="005F550E" w:rsidRDefault="00F8299A">
            <w:pPr>
              <w:widowControl w:val="0"/>
              <w:spacing w:line="240" w:lineRule="auto"/>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Average other harvest</w:t>
            </w:r>
          </w:p>
        </w:tc>
      </w:tr>
      <w:tr w:rsidR="005F550E" w14:paraId="23C30336" w14:textId="77777777" w:rsidTr="006B524B">
        <w:trPr>
          <w:trHeight w:val="335"/>
        </w:trPr>
        <w:tc>
          <w:tcPr>
            <w:tcW w:w="2369" w:type="dxa"/>
            <w:shd w:val="clear" w:color="auto" w:fill="auto"/>
            <w:tcMar>
              <w:top w:w="100" w:type="dxa"/>
              <w:left w:w="100" w:type="dxa"/>
              <w:bottom w:w="100" w:type="dxa"/>
              <w:right w:w="100" w:type="dxa"/>
            </w:tcMar>
          </w:tcPr>
          <w:p w14:paraId="28303DE6"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10.1</w:t>
            </w:r>
          </w:p>
        </w:tc>
        <w:tc>
          <w:tcPr>
            <w:tcW w:w="2369" w:type="dxa"/>
            <w:shd w:val="clear" w:color="auto" w:fill="auto"/>
            <w:tcMar>
              <w:top w:w="100" w:type="dxa"/>
              <w:left w:w="100" w:type="dxa"/>
              <w:bottom w:w="100" w:type="dxa"/>
              <w:right w:w="100" w:type="dxa"/>
            </w:tcMar>
          </w:tcPr>
          <w:p w14:paraId="3DA02F6C"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3.8</w:t>
            </w:r>
          </w:p>
        </w:tc>
        <w:tc>
          <w:tcPr>
            <w:tcW w:w="2369" w:type="dxa"/>
            <w:shd w:val="clear" w:color="auto" w:fill="auto"/>
            <w:tcMar>
              <w:top w:w="100" w:type="dxa"/>
              <w:left w:w="100" w:type="dxa"/>
              <w:bottom w:w="100" w:type="dxa"/>
              <w:right w:w="100" w:type="dxa"/>
            </w:tcMar>
          </w:tcPr>
          <w:p w14:paraId="649841BE"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69" w:type="dxa"/>
            <w:shd w:val="clear" w:color="auto" w:fill="auto"/>
            <w:tcMar>
              <w:top w:w="100" w:type="dxa"/>
              <w:left w:w="100" w:type="dxa"/>
              <w:bottom w:w="100" w:type="dxa"/>
              <w:right w:w="100" w:type="dxa"/>
            </w:tcMar>
          </w:tcPr>
          <w:p w14:paraId="4E38DA38" w14:textId="77777777" w:rsidR="005F550E" w:rsidRDefault="00F8299A">
            <w:pPr>
              <w:widowControl w:val="0"/>
              <w:spacing w:line="240" w:lineRule="auto"/>
              <w:contextualSpacing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&lt;1</w:t>
            </w:r>
          </w:p>
        </w:tc>
      </w:tr>
    </w:tbl>
    <w:p w14:paraId="72A3D3EC" w14:textId="77777777" w:rsidR="005F550E" w:rsidRDefault="005F550E">
      <w:pPr>
        <w:spacing w:before="40" w:line="240" w:lineRule="auto"/>
        <w:contextualSpacing w:val="0"/>
      </w:pPr>
    </w:p>
    <w:sectPr w:rsidR="005F55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0E"/>
    <w:rsid w:val="000A508B"/>
    <w:rsid w:val="00153A55"/>
    <w:rsid w:val="001A3BE2"/>
    <w:rsid w:val="00390F65"/>
    <w:rsid w:val="005F550E"/>
    <w:rsid w:val="006B524B"/>
    <w:rsid w:val="0086233B"/>
    <w:rsid w:val="008F798C"/>
    <w:rsid w:val="00B46A65"/>
    <w:rsid w:val="00BF71BA"/>
    <w:rsid w:val="00CD3B09"/>
    <w:rsid w:val="00F8299A"/>
    <w:rsid w:val="00FD16DA"/>
    <w:rsid w:val="00FE095C"/>
    <w:rsid w:val="42F0A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2446"/>
  <w15:docId w15:val="{5BDAD069-A160-4D0D-BB03-D17FC1D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50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13C52110</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janessa.esquible</dc:creator>
  <cp:lastModifiedBy>janessa.esquible</cp:lastModifiedBy>
  <cp:revision>3</cp:revision>
  <dcterms:created xsi:type="dcterms:W3CDTF">2018-06-19T17:31:00Z</dcterms:created>
  <dcterms:modified xsi:type="dcterms:W3CDTF">2018-06-21T01:49:00Z</dcterms:modified>
</cp:coreProperties>
</file>